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14" w:rsidRDefault="005D5814" w:rsidP="005D5814">
      <w:pPr>
        <w:rPr>
          <w:sz w:val="28"/>
          <w:szCs w:val="28"/>
        </w:rPr>
      </w:pPr>
      <w:r>
        <w:rPr>
          <w:sz w:val="28"/>
          <w:szCs w:val="28"/>
        </w:rPr>
        <w:t>1ф (2)</w:t>
      </w:r>
    </w:p>
    <w:p w:rsidR="005D5814" w:rsidRDefault="005D5814" w:rsidP="005D5814">
      <w:pPr>
        <w:rPr>
          <w:sz w:val="28"/>
          <w:szCs w:val="28"/>
        </w:rPr>
      </w:pPr>
    </w:p>
    <w:p w:rsidR="005D5814" w:rsidRPr="00A9598C" w:rsidRDefault="005D5814" w:rsidP="005D5814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5D5814" w:rsidRDefault="005D5814" w:rsidP="0086462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D5814" w:rsidRPr="00AF0BD0" w:rsidRDefault="00864623" w:rsidP="0086462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5D5814"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5D5814" w:rsidRPr="00AF0BD0" w:rsidRDefault="005D5814" w:rsidP="0086462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5D5814" w:rsidRPr="00A9598C" w:rsidRDefault="005D5814" w:rsidP="005D5814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5D5814" w:rsidRDefault="005D5814" w:rsidP="005D58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5D5814" w:rsidRPr="00A9598C" w:rsidRDefault="005D5814" w:rsidP="005D581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623">
        <w:rPr>
          <w:rFonts w:ascii="Times New Roman" w:eastAsia="Calibri" w:hAnsi="Times New Roman" w:cs="Times New Roman"/>
          <w:sz w:val="28"/>
          <w:szCs w:val="28"/>
        </w:rPr>
        <w:t>Транспозиция</w:t>
      </w:r>
    </w:p>
    <w:p w:rsidR="005D5814" w:rsidRDefault="005D5814" w:rsidP="0086462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Л. Красинская, В. Уткин. Эл</w:t>
      </w:r>
      <w:r w:rsidR="00864623">
        <w:rPr>
          <w:rFonts w:ascii="Times New Roman" w:eastAsia="Calibri" w:hAnsi="Times New Roman" w:cs="Times New Roman"/>
          <w:sz w:val="28"/>
          <w:szCs w:val="28"/>
        </w:rPr>
        <w:t>ементарная теория музыки, глава 13, с. 151-155</w:t>
      </w:r>
      <w:r w:rsidRPr="00AF0BD0">
        <w:rPr>
          <w:rFonts w:ascii="Times New Roman" w:eastAsia="Calibri" w:hAnsi="Times New Roman" w:cs="Times New Roman"/>
          <w:sz w:val="28"/>
          <w:szCs w:val="28"/>
        </w:rPr>
        <w:t>, составить конспект, играть примеры и анализировать</w:t>
      </w:r>
      <w:r w:rsidR="00864623">
        <w:rPr>
          <w:rFonts w:ascii="Times New Roman" w:eastAsia="Calibri" w:hAnsi="Times New Roman" w:cs="Times New Roman"/>
          <w:sz w:val="28"/>
          <w:szCs w:val="28"/>
        </w:rPr>
        <w:t>; упражнения на фортепиано: с.156 (3-4); упражнения письменно: с.156 (1-3)</w:t>
      </w:r>
      <w:bookmarkStart w:id="0" w:name="_GoBack"/>
      <w:bookmarkEnd w:id="0"/>
    </w:p>
    <w:p w:rsidR="005D5814" w:rsidRDefault="005D5814" w:rsidP="0086462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C2BA9" w:rsidRPr="00864623" w:rsidRDefault="00EC2BA9">
      <w:pPr>
        <w:rPr>
          <w:lang w:val="en-US"/>
        </w:rPr>
      </w:pPr>
    </w:p>
    <w:sectPr w:rsidR="00EC2BA9" w:rsidRPr="0086462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14"/>
    <w:rsid w:val="005D5814"/>
    <w:rsid w:val="00864623"/>
    <w:rsid w:val="00D760CA"/>
    <w:rsid w:val="00E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2024-05-13T06:42:00Z</dcterms:created>
  <dcterms:modified xsi:type="dcterms:W3CDTF">2024-05-13T07:20:00Z</dcterms:modified>
</cp:coreProperties>
</file>